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BDC86" w14:textId="59F06655" w:rsidR="00F06E03" w:rsidRPr="00345185" w:rsidRDefault="00F06E03" w:rsidP="00345185">
      <w:pPr>
        <w:pStyle w:val="Sansinterligne"/>
        <w:jc w:val="both"/>
        <w:rPr>
          <w:rFonts w:ascii="Univers Condensed" w:hAnsi="Univers Condensed"/>
          <w:b/>
          <w:bCs/>
        </w:rPr>
      </w:pPr>
      <w:r w:rsidRPr="00345185">
        <w:rPr>
          <w:rFonts w:ascii="Univers Condensed" w:hAnsi="Univers Condensed"/>
          <w:b/>
          <w:bCs/>
        </w:rPr>
        <w:t>T</w:t>
      </w:r>
      <w:r w:rsidR="00345185" w:rsidRPr="00345185">
        <w:rPr>
          <w:rFonts w:ascii="Univers Condensed" w:hAnsi="Univers Condensed"/>
          <w:b/>
          <w:bCs/>
        </w:rPr>
        <w:t>enebrae Choir</w:t>
      </w:r>
    </w:p>
    <w:p w14:paraId="7618D23B" w14:textId="77777777" w:rsidR="00345185" w:rsidRPr="00345185" w:rsidRDefault="00345185" w:rsidP="00345185">
      <w:pPr>
        <w:pStyle w:val="Sansinterligne"/>
        <w:jc w:val="both"/>
        <w:rPr>
          <w:rFonts w:ascii="Univers Condensed" w:hAnsi="Univers Condensed"/>
        </w:rPr>
      </w:pPr>
    </w:p>
    <w:p w14:paraId="15D7E3BD" w14:textId="214A8744" w:rsidR="00F06E03" w:rsidRPr="00345185" w:rsidRDefault="00345185" w:rsidP="00345185">
      <w:pPr>
        <w:pStyle w:val="Sansinterligne"/>
        <w:jc w:val="both"/>
        <w:rPr>
          <w:rFonts w:ascii="Univers Condensed" w:hAnsi="Univers Condensed"/>
        </w:rPr>
      </w:pPr>
      <w:r>
        <w:rPr>
          <w:rFonts w:ascii="Univers Condensed" w:hAnsi="Univers Condensed"/>
        </w:rPr>
        <w:t>« </w:t>
      </w:r>
      <w:r w:rsidR="00F06E03" w:rsidRPr="00345185">
        <w:rPr>
          <w:rFonts w:ascii="Univers Condensed" w:hAnsi="Univers Condensed"/>
        </w:rPr>
        <w:t>Un chœur de tous les superlatifs !</w:t>
      </w:r>
      <w:r>
        <w:rPr>
          <w:rFonts w:ascii="Univers Condensed" w:hAnsi="Univers Condensed"/>
        </w:rPr>
        <w:t> »</w:t>
      </w:r>
      <w:r w:rsidR="00F06E03" w:rsidRPr="00345185">
        <w:rPr>
          <w:rFonts w:ascii="Univers Condensed" w:hAnsi="Univers Condensed"/>
        </w:rPr>
        <w:t xml:space="preserve"> (Oberösterreichische Nachrichten du 20 septembre 2022)</w:t>
      </w:r>
    </w:p>
    <w:p w14:paraId="16488216" w14:textId="0B2EE66C" w:rsidR="00F06E03" w:rsidRPr="00345185" w:rsidRDefault="009E6C44" w:rsidP="00345185">
      <w:pPr>
        <w:pStyle w:val="Sansinterligne"/>
        <w:jc w:val="both"/>
        <w:rPr>
          <w:rFonts w:ascii="Univers Condensed" w:hAnsi="Univers Condensed"/>
        </w:rPr>
      </w:pPr>
      <w:r>
        <w:rPr>
          <w:rFonts w:ascii="Univers Condensed" w:hAnsi="Univers Condensed"/>
        </w:rPr>
        <w:t>« </w:t>
      </w:r>
      <w:r w:rsidR="00F06E03" w:rsidRPr="00345185">
        <w:rPr>
          <w:rFonts w:ascii="Univers Condensed" w:hAnsi="Univers Condensed"/>
        </w:rPr>
        <w:t>S'il existe quelque chose comme la perfection dans le chant a cappella, le Tenebrae Choir n'en est pas loin.</w:t>
      </w:r>
      <w:r>
        <w:rPr>
          <w:rFonts w:ascii="Univers Condensed" w:hAnsi="Univers Condensed"/>
        </w:rPr>
        <w:t> »</w:t>
      </w:r>
      <w:r w:rsidR="00F06E03" w:rsidRPr="00345185">
        <w:rPr>
          <w:rFonts w:ascii="Univers Condensed" w:hAnsi="Univers Condensed"/>
        </w:rPr>
        <w:t xml:space="preserve"> (Hannoversche Allgemeine du 16.09.2019)</w:t>
      </w:r>
    </w:p>
    <w:p w14:paraId="76B330D9" w14:textId="4A97EE55" w:rsidR="00F06E03" w:rsidRDefault="009E6C44" w:rsidP="00345185">
      <w:pPr>
        <w:pStyle w:val="Sansinterligne"/>
        <w:jc w:val="both"/>
        <w:rPr>
          <w:rFonts w:ascii="Univers Condensed" w:hAnsi="Univers Condensed"/>
        </w:rPr>
      </w:pPr>
      <w:r>
        <w:rPr>
          <w:rFonts w:ascii="Univers Condensed" w:hAnsi="Univers Condensed"/>
        </w:rPr>
        <w:t>« </w:t>
      </w:r>
      <w:r w:rsidR="00F06E03" w:rsidRPr="00345185">
        <w:rPr>
          <w:rFonts w:ascii="Univers Condensed" w:hAnsi="Univers Condensed"/>
        </w:rPr>
        <w:t>Une musique vocale d'une telle perfection et d'une telle exigence esthétique (...) a une valeur de rareté absolue.</w:t>
      </w:r>
      <w:r w:rsidR="009F5041">
        <w:rPr>
          <w:rFonts w:ascii="Univers Condensed" w:hAnsi="Univers Condensed"/>
        </w:rPr>
        <w:t> »</w:t>
      </w:r>
      <w:r w:rsidR="00F06E03" w:rsidRPr="00345185">
        <w:rPr>
          <w:rFonts w:ascii="Univers Condensed" w:hAnsi="Univers Condensed"/>
        </w:rPr>
        <w:t xml:space="preserve"> (Rheinpfalz - Speyerer Rundschau du 22.05.2018)</w:t>
      </w:r>
    </w:p>
    <w:p w14:paraId="1007E5E1" w14:textId="77777777" w:rsidR="009F5041" w:rsidRPr="00345185" w:rsidRDefault="009F5041" w:rsidP="00345185">
      <w:pPr>
        <w:pStyle w:val="Sansinterligne"/>
        <w:jc w:val="both"/>
        <w:rPr>
          <w:rFonts w:ascii="Univers Condensed" w:hAnsi="Univers Condensed"/>
        </w:rPr>
      </w:pPr>
    </w:p>
    <w:p w14:paraId="5365F123" w14:textId="564CC752" w:rsidR="00F06E03" w:rsidRDefault="00F06E03" w:rsidP="00345185">
      <w:pPr>
        <w:pStyle w:val="Sansinterligne"/>
        <w:jc w:val="both"/>
        <w:rPr>
          <w:rFonts w:ascii="Univers Condensed" w:hAnsi="Univers Condensed"/>
        </w:rPr>
      </w:pPr>
      <w:r w:rsidRPr="00345185">
        <w:rPr>
          <w:rFonts w:ascii="Univers Condensed" w:hAnsi="Univers Condensed"/>
        </w:rPr>
        <w:t>Décrit comme "phénoménal" (The Times) et "d'une beauté renversante" (Gramophone Magazine), l</w:t>
      </w:r>
      <w:r w:rsidR="009F5041">
        <w:rPr>
          <w:rFonts w:ascii="Univers Condensed" w:hAnsi="Univers Condensed"/>
        </w:rPr>
        <w:t xml:space="preserve">’ensemble vocal </w:t>
      </w:r>
      <w:r w:rsidRPr="00345185">
        <w:rPr>
          <w:rFonts w:ascii="Univers Condensed" w:hAnsi="Univers Condensed"/>
        </w:rPr>
        <w:t>Tenebrae Choir est l'un des principaux ensembles vocaux au monde, réputé pour sa passion et sa précision. Sous la direction de Nigel Short, le Tenebrae Choir se produit dans de grands festivals et salles de concert du monde entier</w:t>
      </w:r>
      <w:r w:rsidR="009F5041">
        <w:rPr>
          <w:rFonts w:ascii="Univers Condensed" w:hAnsi="Univers Condensed"/>
        </w:rPr>
        <w:t xml:space="preserve">, </w:t>
      </w:r>
      <w:r w:rsidRPr="00345185">
        <w:rPr>
          <w:rFonts w:ascii="Univers Condensed" w:hAnsi="Univers Condensed"/>
        </w:rPr>
        <w:t>notamment les BBC Proms, le Festival international d'Édimbourg, l'Elbphilharmonie de Hambourg, le Gstaad Menuhin Festival et le Melbourne Festival.</w:t>
      </w:r>
    </w:p>
    <w:p w14:paraId="180AEF68" w14:textId="77777777" w:rsidR="009F5041" w:rsidRPr="00345185" w:rsidRDefault="009F5041" w:rsidP="00345185">
      <w:pPr>
        <w:pStyle w:val="Sansinterligne"/>
        <w:jc w:val="both"/>
        <w:rPr>
          <w:rFonts w:ascii="Univers Condensed" w:hAnsi="Univers Condensed"/>
        </w:rPr>
      </w:pPr>
    </w:p>
    <w:p w14:paraId="08E0B2BF" w14:textId="15FDE931" w:rsidR="00F06E03" w:rsidRDefault="00D85E0A" w:rsidP="00345185">
      <w:pPr>
        <w:pStyle w:val="Sansinterligne"/>
        <w:jc w:val="both"/>
        <w:rPr>
          <w:rFonts w:ascii="Univers Condensed" w:hAnsi="Univers Condensed"/>
        </w:rPr>
      </w:pPr>
      <w:r>
        <w:rPr>
          <w:rFonts w:ascii="Univers Condensed" w:hAnsi="Univers Condensed"/>
        </w:rPr>
        <w:t>Son répertoire va d</w:t>
      </w:r>
      <w:r w:rsidR="00F06E03" w:rsidRPr="00345185">
        <w:rPr>
          <w:rFonts w:ascii="Univers Condensed" w:hAnsi="Univers Condensed"/>
        </w:rPr>
        <w:t>e la Renaissance aux chefs-d'œuvre contemporains de compositeurs tels que Judith Bingham, Ola Gjeilo, Alexander L'Estrange, Alexander Levine, Paweł Łukaszewski, Paul Mealor, Hilary Tann, Joby Talbot, Sir John Tavener et Will Todd. L'ensemble</w:t>
      </w:r>
      <w:r w:rsidR="001A3D7A">
        <w:rPr>
          <w:rFonts w:ascii="Univers Condensed" w:hAnsi="Univers Condensed"/>
        </w:rPr>
        <w:t xml:space="preserve">, </w:t>
      </w:r>
      <w:r w:rsidR="00F06E03" w:rsidRPr="00345185">
        <w:rPr>
          <w:rFonts w:ascii="Univers Condensed" w:hAnsi="Univers Condensed"/>
        </w:rPr>
        <w:t>engagé avec les meilleurs orchestres du monde</w:t>
      </w:r>
      <w:r w:rsidR="00353175">
        <w:rPr>
          <w:rFonts w:ascii="Univers Condensed" w:hAnsi="Univers Condensed"/>
        </w:rPr>
        <w:t xml:space="preserve">, </w:t>
      </w:r>
      <w:r w:rsidR="00F06E03" w:rsidRPr="00345185">
        <w:rPr>
          <w:rFonts w:ascii="Univers Condensed" w:hAnsi="Univers Condensed"/>
        </w:rPr>
        <w:t>se produit régulièrement avec l'Academy of Ancient Music, l'Aurora Orchestra et le Britten Sinfonia, et organise</w:t>
      </w:r>
      <w:r w:rsidR="00623958">
        <w:rPr>
          <w:rFonts w:ascii="Univers Condensed" w:hAnsi="Univers Condensed"/>
        </w:rPr>
        <w:t xml:space="preserve"> par ailleurs</w:t>
      </w:r>
      <w:r w:rsidR="00F06E03" w:rsidRPr="00345185">
        <w:rPr>
          <w:rFonts w:ascii="Univers Condensed" w:hAnsi="Univers Condensed"/>
        </w:rPr>
        <w:t xml:space="preserve"> un festival annuel de la Semaine Sainte en collaboration avec St John's Smith Square.</w:t>
      </w:r>
    </w:p>
    <w:p w14:paraId="7C81D887" w14:textId="77777777" w:rsidR="00623958" w:rsidRPr="00345185" w:rsidRDefault="00623958" w:rsidP="00345185">
      <w:pPr>
        <w:pStyle w:val="Sansinterligne"/>
        <w:jc w:val="both"/>
        <w:rPr>
          <w:rFonts w:ascii="Univers Condensed" w:hAnsi="Univers Condensed"/>
        </w:rPr>
      </w:pPr>
    </w:p>
    <w:p w14:paraId="02B4DB6C" w14:textId="73E6AF8B" w:rsidR="00D96264" w:rsidRDefault="00F06E03" w:rsidP="00345185">
      <w:pPr>
        <w:pStyle w:val="Sansinterligne"/>
        <w:jc w:val="both"/>
        <w:rPr>
          <w:rFonts w:ascii="Univers Condensed" w:hAnsi="Univers Condensed"/>
        </w:rPr>
      </w:pPr>
      <w:r w:rsidRPr="00345185">
        <w:rPr>
          <w:rFonts w:ascii="Univers Condensed" w:hAnsi="Univers Condensed"/>
        </w:rPr>
        <w:t>Le développement d</w:t>
      </w:r>
      <w:r w:rsidR="009E0EC8">
        <w:rPr>
          <w:rFonts w:ascii="Univers Condensed" w:hAnsi="Univers Condensed"/>
        </w:rPr>
        <w:t xml:space="preserve">e l’art choral </w:t>
      </w:r>
      <w:r w:rsidRPr="00345185">
        <w:rPr>
          <w:rFonts w:ascii="Univers Condensed" w:hAnsi="Univers Condensed"/>
        </w:rPr>
        <w:t>est également un élément central de l'éthique de Tenebrae</w:t>
      </w:r>
      <w:r w:rsidR="009E0EC8">
        <w:rPr>
          <w:rFonts w:ascii="Univers Condensed" w:hAnsi="Univers Condensed"/>
        </w:rPr>
        <w:t xml:space="preserve">. A cet effet, </w:t>
      </w:r>
      <w:r w:rsidR="00A11514">
        <w:rPr>
          <w:rFonts w:ascii="Univers Condensed" w:hAnsi="Univers Condensed"/>
        </w:rPr>
        <w:t xml:space="preserve">l’ensemble </w:t>
      </w:r>
      <w:r w:rsidRPr="00345185">
        <w:rPr>
          <w:rFonts w:ascii="Univers Condensed" w:hAnsi="Univers Condensed"/>
        </w:rPr>
        <w:t>a mis au point une méthode d'atelier</w:t>
      </w:r>
      <w:r w:rsidR="00A11514">
        <w:rPr>
          <w:rFonts w:ascii="Univers Condensed" w:hAnsi="Univers Condensed"/>
        </w:rPr>
        <w:t xml:space="preserve"> originale</w:t>
      </w:r>
      <w:r w:rsidRPr="00345185">
        <w:rPr>
          <w:rFonts w:ascii="Univers Condensed" w:hAnsi="Univers Condensed"/>
        </w:rPr>
        <w:t xml:space="preserve">, </w:t>
      </w:r>
      <w:r w:rsidR="00A11514">
        <w:rPr>
          <w:rFonts w:ascii="Univers Condensed" w:hAnsi="Univers Condensed"/>
        </w:rPr>
        <w:t>« </w:t>
      </w:r>
      <w:r w:rsidRPr="00345185">
        <w:rPr>
          <w:rFonts w:ascii="Univers Condensed" w:hAnsi="Univers Condensed"/>
        </w:rPr>
        <w:t>l'effet Tenebrae</w:t>
      </w:r>
      <w:r w:rsidR="00A11514">
        <w:rPr>
          <w:rFonts w:ascii="Univers Condensed" w:hAnsi="Univers Condensed"/>
        </w:rPr>
        <w:t> »</w:t>
      </w:r>
      <w:r w:rsidRPr="00345185">
        <w:rPr>
          <w:rFonts w:ascii="Univers Condensed" w:hAnsi="Univers Condensed"/>
        </w:rPr>
        <w:t xml:space="preserve">, </w:t>
      </w:r>
      <w:r w:rsidR="008E364B">
        <w:rPr>
          <w:rFonts w:ascii="Univers Condensed" w:hAnsi="Univers Condensed"/>
        </w:rPr>
        <w:t>stimulant et encourageant</w:t>
      </w:r>
      <w:r w:rsidR="004A45C7">
        <w:rPr>
          <w:rFonts w:ascii="Univers Condensed" w:hAnsi="Univers Condensed"/>
        </w:rPr>
        <w:t xml:space="preserve"> </w:t>
      </w:r>
      <w:r w:rsidRPr="00345185">
        <w:rPr>
          <w:rFonts w:ascii="Univers Condensed" w:hAnsi="Univers Condensed"/>
        </w:rPr>
        <w:t xml:space="preserve">chaque participant </w:t>
      </w:r>
      <w:r w:rsidR="00DE5C3D">
        <w:rPr>
          <w:rFonts w:ascii="Univers Condensed" w:hAnsi="Univers Condensed"/>
        </w:rPr>
        <w:t>en vue d’</w:t>
      </w:r>
      <w:r w:rsidR="008E7629">
        <w:rPr>
          <w:rFonts w:ascii="Univers Condensed" w:hAnsi="Univers Condensed"/>
        </w:rPr>
        <w:t>acquérir</w:t>
      </w:r>
      <w:r w:rsidRPr="00345185">
        <w:rPr>
          <w:rFonts w:ascii="Univers Condensed" w:hAnsi="Univers Condensed"/>
        </w:rPr>
        <w:t xml:space="preserve"> </w:t>
      </w:r>
      <w:r w:rsidR="00283F23">
        <w:rPr>
          <w:rFonts w:ascii="Univers Condensed" w:hAnsi="Univers Condensed"/>
        </w:rPr>
        <w:t>l</w:t>
      </w:r>
      <w:r w:rsidRPr="00345185">
        <w:rPr>
          <w:rFonts w:ascii="Univers Condensed" w:hAnsi="Univers Condensed"/>
        </w:rPr>
        <w:t>es compétences</w:t>
      </w:r>
      <w:r w:rsidR="00283F23">
        <w:rPr>
          <w:rFonts w:ascii="Univers Condensed" w:hAnsi="Univers Condensed"/>
        </w:rPr>
        <w:t xml:space="preserve"> de fond</w:t>
      </w:r>
      <w:r w:rsidR="00D96264">
        <w:rPr>
          <w:rFonts w:ascii="Univers Condensed" w:hAnsi="Univers Condensed"/>
        </w:rPr>
        <w:t xml:space="preserve"> prônées par l’ensemble.</w:t>
      </w:r>
    </w:p>
    <w:p w14:paraId="2F35F37F" w14:textId="626EB4F6" w:rsidR="00F06E03" w:rsidRDefault="00F06E03" w:rsidP="00345185">
      <w:pPr>
        <w:pStyle w:val="Sansinterligne"/>
        <w:jc w:val="both"/>
        <w:rPr>
          <w:rFonts w:ascii="Univers Condensed" w:hAnsi="Univers Condensed"/>
        </w:rPr>
      </w:pPr>
      <w:r w:rsidRPr="00345185">
        <w:rPr>
          <w:rFonts w:ascii="Univers Condensed" w:hAnsi="Univers Condensed"/>
        </w:rPr>
        <w:t xml:space="preserve">Depuis 2016, le chœur offre </w:t>
      </w:r>
      <w:r w:rsidR="00D96264">
        <w:rPr>
          <w:rFonts w:ascii="Univers Condensed" w:hAnsi="Univers Condensed"/>
        </w:rPr>
        <w:t>en particuli</w:t>
      </w:r>
      <w:r w:rsidR="006F6B2E">
        <w:rPr>
          <w:rFonts w:ascii="Univers Condensed" w:hAnsi="Univers Condensed"/>
        </w:rPr>
        <w:t xml:space="preserve">er </w:t>
      </w:r>
      <w:r w:rsidRPr="00345185">
        <w:rPr>
          <w:rFonts w:ascii="Univers Condensed" w:hAnsi="Univers Condensed"/>
        </w:rPr>
        <w:t xml:space="preserve">à </w:t>
      </w:r>
      <w:r w:rsidR="003B4B54">
        <w:rPr>
          <w:rFonts w:ascii="Univers Condensed" w:hAnsi="Univers Condensed"/>
        </w:rPr>
        <w:t>des</w:t>
      </w:r>
      <w:r w:rsidRPr="00345185">
        <w:rPr>
          <w:rFonts w:ascii="Univers Condensed" w:hAnsi="Univers Condensed"/>
        </w:rPr>
        <w:t xml:space="preserve"> quatuor</w:t>
      </w:r>
      <w:r w:rsidR="003B4B54">
        <w:rPr>
          <w:rFonts w:ascii="Univers Condensed" w:hAnsi="Univers Condensed"/>
        </w:rPr>
        <w:t xml:space="preserve">s </w:t>
      </w:r>
      <w:r w:rsidRPr="00345185">
        <w:rPr>
          <w:rFonts w:ascii="Univers Condensed" w:hAnsi="Univers Condensed"/>
        </w:rPr>
        <w:t>de jeunes chanteurs</w:t>
      </w:r>
      <w:r w:rsidR="00E5719F">
        <w:rPr>
          <w:rFonts w:ascii="Univers Condensed" w:hAnsi="Univers Condensed"/>
        </w:rPr>
        <w:t xml:space="preserve"> prometteurs</w:t>
      </w:r>
      <w:r w:rsidRPr="00345185">
        <w:rPr>
          <w:rFonts w:ascii="Univers Condensed" w:hAnsi="Univers Condensed"/>
        </w:rPr>
        <w:t xml:space="preserve"> des possibilités de formation dans l</w:t>
      </w:r>
      <w:r w:rsidR="00666785">
        <w:rPr>
          <w:rFonts w:ascii="Univers Condensed" w:hAnsi="Univers Condensed"/>
        </w:rPr>
        <w:t xml:space="preserve">’environnement </w:t>
      </w:r>
      <w:r w:rsidRPr="00345185">
        <w:rPr>
          <w:rFonts w:ascii="Univers Condensed" w:hAnsi="Univers Condensed"/>
        </w:rPr>
        <w:t>de l'Associate Artist Scheme. Dans le cadre de ce</w:t>
      </w:r>
      <w:r w:rsidR="00666785">
        <w:rPr>
          <w:rFonts w:ascii="Univers Condensed" w:hAnsi="Univers Condensed"/>
        </w:rPr>
        <w:t>s bourses</w:t>
      </w:r>
      <w:r w:rsidRPr="00345185">
        <w:rPr>
          <w:rFonts w:ascii="Univers Condensed" w:hAnsi="Univers Condensed"/>
        </w:rPr>
        <w:t>, ces jeunes chanteurs assistent régulièrement à des ateliers de développement choral en collaboration avec les partenaires éducatifs de Tenebrae, le Music Centre London et le London Youth Choir.</w:t>
      </w:r>
    </w:p>
    <w:p w14:paraId="2F97EFE9" w14:textId="77777777" w:rsidR="009E0EC8" w:rsidRPr="00345185" w:rsidRDefault="009E0EC8" w:rsidP="00345185">
      <w:pPr>
        <w:pStyle w:val="Sansinterligne"/>
        <w:jc w:val="both"/>
        <w:rPr>
          <w:rFonts w:ascii="Univers Condensed" w:hAnsi="Univers Condensed"/>
        </w:rPr>
      </w:pPr>
    </w:p>
    <w:p w14:paraId="06F8C38A" w14:textId="1C7F369C" w:rsidR="00074D74" w:rsidRPr="00345185" w:rsidRDefault="00F06E03" w:rsidP="00345185">
      <w:pPr>
        <w:pStyle w:val="Sansinterligne"/>
        <w:jc w:val="both"/>
        <w:rPr>
          <w:rFonts w:ascii="Univers Condensed" w:hAnsi="Univers Condensed"/>
        </w:rPr>
      </w:pPr>
      <w:r w:rsidRPr="00345185">
        <w:rPr>
          <w:rFonts w:ascii="Univers Condensed" w:hAnsi="Univers Condensed"/>
        </w:rPr>
        <w:t xml:space="preserve">La discographie de Tenebrae </w:t>
      </w:r>
      <w:r w:rsidR="00876078">
        <w:rPr>
          <w:rFonts w:ascii="Univers Condensed" w:hAnsi="Univers Condensed"/>
        </w:rPr>
        <w:t>est jalonnée de</w:t>
      </w:r>
      <w:r w:rsidRPr="00345185">
        <w:rPr>
          <w:rFonts w:ascii="Univers Condensed" w:hAnsi="Univers Condensed"/>
        </w:rPr>
        <w:t xml:space="preserve"> collaboration</w:t>
      </w:r>
      <w:r w:rsidR="00876078">
        <w:rPr>
          <w:rFonts w:ascii="Univers Condensed" w:hAnsi="Univers Condensed"/>
        </w:rPr>
        <w:t>s importantes</w:t>
      </w:r>
      <w:r w:rsidRPr="00345185">
        <w:rPr>
          <w:rFonts w:ascii="Univers Condensed" w:hAnsi="Univers Condensed"/>
        </w:rPr>
        <w:t xml:space="preserve"> avec Signum, Decca Classics, Deutsche Grammophon, EMI Classics, LSO Live et Warner Classics. En 2012, Tenebrae a été le premier ensemble à être nominé plusieurs fois dans la même catégorie aux BBC Music Magazine Awards et a reçu le prix de la "meilleure interprétation chorale" pour l'enregistrement de la </w:t>
      </w:r>
      <w:r w:rsidRPr="007F580B">
        <w:rPr>
          <w:rFonts w:ascii="Univers Condensed" w:hAnsi="Univers Condensed"/>
          <w:i/>
          <w:iCs/>
        </w:rPr>
        <w:t xml:space="preserve">Messe de Requiem </w:t>
      </w:r>
      <w:r w:rsidRPr="00345185">
        <w:rPr>
          <w:rFonts w:ascii="Univers Condensed" w:hAnsi="Univers Condensed"/>
        </w:rPr>
        <w:t xml:space="preserve">de Victoria de 1605. L'année suivante, le </w:t>
      </w:r>
      <w:r w:rsidRPr="007F580B">
        <w:rPr>
          <w:rFonts w:ascii="Univers Condensed" w:hAnsi="Univers Condensed"/>
          <w:i/>
          <w:iCs/>
        </w:rPr>
        <w:t>Requiem</w:t>
      </w:r>
      <w:r w:rsidRPr="00345185">
        <w:rPr>
          <w:rFonts w:ascii="Univers Condensed" w:hAnsi="Univers Condensed"/>
        </w:rPr>
        <w:t xml:space="preserve"> de Fauré </w:t>
      </w:r>
      <w:r w:rsidR="007F580B">
        <w:rPr>
          <w:rFonts w:ascii="Univers Condensed" w:hAnsi="Univers Condensed"/>
        </w:rPr>
        <w:t>(avec</w:t>
      </w:r>
      <w:r w:rsidRPr="00345185">
        <w:rPr>
          <w:rFonts w:ascii="Univers Condensed" w:hAnsi="Univers Condensed"/>
        </w:rPr>
        <w:t xml:space="preserve"> le London Symphony Orchestra</w:t>
      </w:r>
      <w:r w:rsidR="00ED2054">
        <w:rPr>
          <w:rFonts w:ascii="Univers Condensed" w:hAnsi="Univers Condensed"/>
        </w:rPr>
        <w:t>)</w:t>
      </w:r>
      <w:r w:rsidRPr="00345185">
        <w:rPr>
          <w:rFonts w:ascii="Univers Condensed" w:hAnsi="Univers Condensed"/>
        </w:rPr>
        <w:t xml:space="preserve"> a été nominé aux Gramophone Awards après avoir été qualifié de "meilleur </w:t>
      </w:r>
      <w:r w:rsidRPr="00ED2054">
        <w:rPr>
          <w:rFonts w:ascii="Univers Condensed" w:hAnsi="Univers Condensed"/>
          <w:i/>
          <w:iCs/>
        </w:rPr>
        <w:t>Requiem</w:t>
      </w:r>
      <w:r w:rsidRPr="00345185">
        <w:rPr>
          <w:rFonts w:ascii="Univers Condensed" w:hAnsi="Univers Condensed"/>
        </w:rPr>
        <w:t xml:space="preserve"> de Fauré sur CD" et </w:t>
      </w:r>
      <w:r w:rsidR="00ED2054">
        <w:rPr>
          <w:rFonts w:ascii="Univers Condensed" w:hAnsi="Univers Condensed"/>
        </w:rPr>
        <w:t xml:space="preserve">salué comme étant un bon exemple </w:t>
      </w:r>
      <w:r w:rsidRPr="00345185">
        <w:rPr>
          <w:rFonts w:ascii="Univers Condensed" w:hAnsi="Univers Condensed"/>
        </w:rPr>
        <w:t xml:space="preserve">de "la tradition chorale anglaise à son apogée" (Richard Morrison, critique musical principal, The Times). </w:t>
      </w:r>
    </w:p>
    <w:sectPr w:rsidR="00074D74" w:rsidRPr="003451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ondensed">
    <w:altName w:val="Calibri"/>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6AD"/>
    <w:rsid w:val="00074D74"/>
    <w:rsid w:val="001A3D7A"/>
    <w:rsid w:val="0024231B"/>
    <w:rsid w:val="00283F23"/>
    <w:rsid w:val="00327D2D"/>
    <w:rsid w:val="00345185"/>
    <w:rsid w:val="00353175"/>
    <w:rsid w:val="003B4B54"/>
    <w:rsid w:val="003D1DB3"/>
    <w:rsid w:val="004A45C7"/>
    <w:rsid w:val="0059066A"/>
    <w:rsid w:val="00623958"/>
    <w:rsid w:val="00666785"/>
    <w:rsid w:val="00677AA6"/>
    <w:rsid w:val="006F6B2E"/>
    <w:rsid w:val="007206AD"/>
    <w:rsid w:val="007F580B"/>
    <w:rsid w:val="00876078"/>
    <w:rsid w:val="008E364B"/>
    <w:rsid w:val="008E7629"/>
    <w:rsid w:val="009E0EC8"/>
    <w:rsid w:val="009E6C44"/>
    <w:rsid w:val="009F5041"/>
    <w:rsid w:val="00A11514"/>
    <w:rsid w:val="00AA55E7"/>
    <w:rsid w:val="00B80A8A"/>
    <w:rsid w:val="00D825E3"/>
    <w:rsid w:val="00D85E0A"/>
    <w:rsid w:val="00D96264"/>
    <w:rsid w:val="00DD68FF"/>
    <w:rsid w:val="00DE5C3D"/>
    <w:rsid w:val="00E5719F"/>
    <w:rsid w:val="00ED2054"/>
    <w:rsid w:val="00F06E0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5B048"/>
  <w15:chartTrackingRefBased/>
  <w15:docId w15:val="{A5E4453D-8AB2-4BA6-A949-EF5B7EB0B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451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2426</Characters>
  <Application>Microsoft Office Word</Application>
  <DocSecurity>0</DocSecurity>
  <Lines>20</Lines>
  <Paragraphs>5</Paragraphs>
  <ScaleCrop>false</ScaleCrop>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Ouverture Opéra</dc:creator>
  <cp:keywords/>
  <dc:description/>
  <cp:lastModifiedBy>Ouverture Opéra</cp:lastModifiedBy>
  <cp:revision>27</cp:revision>
  <dcterms:created xsi:type="dcterms:W3CDTF">2023-04-03T13:59:00Z</dcterms:created>
  <dcterms:modified xsi:type="dcterms:W3CDTF">2023-04-03T14:49:00Z</dcterms:modified>
</cp:coreProperties>
</file>